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28" w:rsidRPr="000D6028" w:rsidRDefault="000D6028" w:rsidP="000D6028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</w:pPr>
      <w:r w:rsidRPr="000D6028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  <w:t>Памятка по безопасности на железной дороге и объектах железнодорожного транспорта</w:t>
      </w:r>
    </w:p>
    <w:p w:rsidR="000D6028" w:rsidRPr="000D6028" w:rsidRDefault="000D6028" w:rsidP="000D60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 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lang w:eastAsia="ru-RU"/>
        </w:rPr>
        <w:t>Памятка по безопасному поведению на железной дороге и объектах железнодорожного транспорта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lang w:eastAsia="ru-RU"/>
        </w:rPr>
        <w:t>На железной дороге запрещено: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5. Проходить вдоль, железнодорожного пути ближе 5 метров от крайнего рельса.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8. Проезжать в поездах в нетрезвом состоянии.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9. Оставлять детей без присмотра на посадочных платформах и в вагонах.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10. Выходить из вагона на междупутье и стоять там при проходе встречного поезда.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11. Прыгать с платформы на железнодорожные пути.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12. Устраивать на платформе различные подвижные игры.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lang w:eastAsia="ru-RU"/>
        </w:rPr>
        <w:t>Родителям!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lang w:eastAsia="ru-RU"/>
        </w:rPr>
        <w:t>Уважаемые взрослые!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Соблюдайте сами и учите детей правилам безопасности на железнодорожном транспорте!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0D6028" w:rsidRPr="000D6028" w:rsidRDefault="000D6028" w:rsidP="000D602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D60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5209EE" w:rsidRDefault="005209EE">
      <w:bookmarkStart w:id="0" w:name="_GoBack"/>
      <w:bookmarkEnd w:id="0"/>
    </w:p>
    <w:sectPr w:rsidR="0052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28"/>
    <w:rsid w:val="00072751"/>
    <w:rsid w:val="000D6028"/>
    <w:rsid w:val="003E5E29"/>
    <w:rsid w:val="005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8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2018-06-22T05:15:00Z</dcterms:created>
  <dcterms:modified xsi:type="dcterms:W3CDTF">2018-06-22T05:15:00Z</dcterms:modified>
</cp:coreProperties>
</file>